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26D650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7B63" wp14:editId="1D9B6BB2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68F346BD" w14:textId="77777777" w:rsidTr="00C1556A">
        <w:trPr>
          <w:trHeight w:val="782"/>
        </w:trPr>
        <w:tc>
          <w:tcPr>
            <w:tcW w:w="4315" w:type="dxa"/>
            <w:gridSpan w:val="2"/>
          </w:tcPr>
          <w:p w14:paraId="07F8A29E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68833BEC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0D9EB33D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1C4EF138" w14:textId="77777777" w:rsidR="007E478D" w:rsidRPr="00AE13A3" w:rsidRDefault="007E478D" w:rsidP="00E05077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E05077">
              <w:rPr>
                <w:bCs/>
                <w:i/>
                <w:iCs/>
                <w:szCs w:val="22"/>
              </w:rPr>
              <w:t>60</w:t>
            </w:r>
          </w:p>
          <w:p w14:paraId="1B88C4D1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E05077">
              <w:rPr>
                <w:bCs/>
                <w:i/>
                <w:iCs/>
                <w:szCs w:val="22"/>
              </w:rPr>
              <w:t>22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26CC42B5" w14:textId="77777777" w:rsidTr="00E9673E">
        <w:tc>
          <w:tcPr>
            <w:tcW w:w="0" w:type="auto"/>
          </w:tcPr>
          <w:p w14:paraId="57ED9F12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51FC4A48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56BA96B4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4F345C78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3FBE7E2D" w14:textId="77777777" w:rsidTr="00E9673E">
        <w:tc>
          <w:tcPr>
            <w:tcW w:w="0" w:type="auto"/>
          </w:tcPr>
          <w:p w14:paraId="0527EECD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6800E82A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05D78E38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3977B098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6251C3F5" w14:textId="77777777" w:rsidTr="00B56D1F">
        <w:tc>
          <w:tcPr>
            <w:tcW w:w="0" w:type="auto"/>
          </w:tcPr>
          <w:p w14:paraId="09FB5EB7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0B6D4835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7A77D5CB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5CADE60E" w14:textId="77777777" w:rsidTr="00B6033F">
        <w:tc>
          <w:tcPr>
            <w:tcW w:w="0" w:type="auto"/>
          </w:tcPr>
          <w:p w14:paraId="75D7678A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63AC1BA8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165F81C1" w14:textId="77777777" w:rsidR="00417C3A" w:rsidRPr="0097310E" w:rsidRDefault="00417C3A" w:rsidP="0052367C">
      <w:pPr>
        <w:jc w:val="center"/>
        <w:rPr>
          <w:sz w:val="10"/>
          <w:szCs w:val="10"/>
        </w:rPr>
      </w:pPr>
    </w:p>
    <w:p w14:paraId="69017458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77D94CC0" w14:textId="77777777" w:rsidR="00A365F0" w:rsidRDefault="00A365F0" w:rsidP="00E05077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E05077">
        <w:rPr>
          <w:b/>
          <w:bCs/>
          <w:sz w:val="21"/>
          <w:szCs w:val="21"/>
        </w:rPr>
        <w:t>22</w:t>
      </w:r>
      <w:r w:rsidR="00E05077" w:rsidRPr="00E05077">
        <w:rPr>
          <w:b/>
          <w:bCs/>
          <w:sz w:val="21"/>
          <w:szCs w:val="21"/>
          <w:vertAlign w:val="superscript"/>
        </w:rPr>
        <w:t>nd</w:t>
      </w:r>
      <w:r w:rsidR="00E05077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66352C51" w14:textId="77777777" w:rsidTr="00CC0BF7">
        <w:tc>
          <w:tcPr>
            <w:tcW w:w="9307" w:type="dxa"/>
            <w:gridSpan w:val="4"/>
          </w:tcPr>
          <w:p w14:paraId="66625A75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0332DAFC" w14:textId="77777777" w:rsidTr="00BE1AF9">
        <w:tc>
          <w:tcPr>
            <w:tcW w:w="9307" w:type="dxa"/>
            <w:gridSpan w:val="4"/>
          </w:tcPr>
          <w:p w14:paraId="20F21C4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739B2473" w14:textId="77777777" w:rsidTr="00E32CBA">
        <w:tc>
          <w:tcPr>
            <w:tcW w:w="1885" w:type="dxa"/>
          </w:tcPr>
          <w:p w14:paraId="5107A234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2CE688A0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2314238A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56A42E90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743CBD37" w14:textId="77777777" w:rsidTr="00E32CBA">
        <w:tc>
          <w:tcPr>
            <w:tcW w:w="1885" w:type="dxa"/>
          </w:tcPr>
          <w:p w14:paraId="21D23D53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19876236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79CF68E9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24F8B4CC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78AB965B" w14:textId="77777777" w:rsidTr="00E32CBA">
        <w:tc>
          <w:tcPr>
            <w:tcW w:w="1885" w:type="dxa"/>
          </w:tcPr>
          <w:p w14:paraId="5933CF4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33A3D101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2E95D0A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447286D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2B67A32C" w14:textId="77777777" w:rsidTr="00E32CBA">
        <w:tc>
          <w:tcPr>
            <w:tcW w:w="1885" w:type="dxa"/>
          </w:tcPr>
          <w:p w14:paraId="69B4205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3E4A5AA4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45840AA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7599E15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7402AA7B" w14:textId="77777777" w:rsidTr="00E32CBA">
        <w:tc>
          <w:tcPr>
            <w:tcW w:w="1885" w:type="dxa"/>
          </w:tcPr>
          <w:p w14:paraId="41EBA88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08ACF8D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6ED339F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38641EE9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024DF463" w14:textId="77777777" w:rsidTr="00276B2A">
        <w:tc>
          <w:tcPr>
            <w:tcW w:w="9307" w:type="dxa"/>
            <w:gridSpan w:val="4"/>
          </w:tcPr>
          <w:p w14:paraId="255328B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1BE79134" w14:textId="77777777" w:rsidTr="00A22BB0">
        <w:tc>
          <w:tcPr>
            <w:tcW w:w="1885" w:type="dxa"/>
          </w:tcPr>
          <w:p w14:paraId="03A52FC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732635B7" w14:textId="77777777" w:rsidR="00754C8E" w:rsidRPr="00333D22" w:rsidRDefault="00615E75" w:rsidP="00D7541A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333D22">
              <w:rPr>
                <w:b/>
                <w:sz w:val="21"/>
                <w:szCs w:val="21"/>
              </w:rPr>
              <w:t>Continued</w:t>
            </w:r>
            <w:r w:rsidR="0033574A" w:rsidRPr="00333D22">
              <w:rPr>
                <w:b/>
                <w:sz w:val="21"/>
                <w:szCs w:val="21"/>
              </w:rPr>
              <w:t xml:space="preserve"> </w:t>
            </w:r>
            <w:r w:rsidR="009D6D81" w:rsidRPr="00333D22">
              <w:rPr>
                <w:b/>
                <w:sz w:val="21"/>
                <w:szCs w:val="21"/>
              </w:rPr>
              <w:t xml:space="preserve">to </w:t>
            </w:r>
            <w:r w:rsidR="00CF6874" w:rsidRPr="00333D22">
              <w:rPr>
                <w:b/>
                <w:sz w:val="21"/>
                <w:szCs w:val="21"/>
              </w:rPr>
              <w:t>drill</w:t>
            </w:r>
            <w:r w:rsidR="009D6D81" w:rsidRPr="00333D22">
              <w:rPr>
                <w:b/>
                <w:sz w:val="21"/>
                <w:szCs w:val="21"/>
              </w:rPr>
              <w:t xml:space="preserve"> further </w:t>
            </w:r>
            <w:r w:rsidR="00E05077">
              <w:rPr>
                <w:b/>
                <w:sz w:val="21"/>
                <w:szCs w:val="21"/>
              </w:rPr>
              <w:t>deep with HQ drill bit from 242</w:t>
            </w:r>
            <w:r w:rsidR="00A300AE">
              <w:rPr>
                <w:b/>
                <w:sz w:val="21"/>
                <w:szCs w:val="21"/>
              </w:rPr>
              <w:t>.2</w:t>
            </w:r>
            <w:r w:rsidR="00BA20E5">
              <w:rPr>
                <w:b/>
                <w:sz w:val="21"/>
                <w:szCs w:val="21"/>
              </w:rPr>
              <w:t>0</w:t>
            </w:r>
            <w:r w:rsidR="00333D22">
              <w:rPr>
                <w:b/>
                <w:sz w:val="21"/>
                <w:szCs w:val="21"/>
              </w:rPr>
              <w:t>m</w:t>
            </w:r>
            <w:r w:rsidR="002A62DB">
              <w:rPr>
                <w:b/>
                <w:sz w:val="21"/>
                <w:szCs w:val="21"/>
              </w:rPr>
              <w:t xml:space="preserve"> </w:t>
            </w:r>
            <w:r w:rsidR="009559E8">
              <w:rPr>
                <w:b/>
                <w:sz w:val="21"/>
                <w:szCs w:val="21"/>
              </w:rPr>
              <w:t>to 257.30</w:t>
            </w:r>
            <w:r w:rsidR="00206167">
              <w:rPr>
                <w:b/>
                <w:sz w:val="21"/>
                <w:szCs w:val="21"/>
              </w:rPr>
              <w:t>mbgl</w:t>
            </w:r>
            <w:r w:rsidR="009D6D81" w:rsidRPr="00333D22">
              <w:rPr>
                <w:b/>
                <w:sz w:val="21"/>
                <w:szCs w:val="21"/>
              </w:rPr>
              <w:t xml:space="preserve">. </w:t>
            </w:r>
            <w:r w:rsidR="002A62DB">
              <w:rPr>
                <w:b/>
                <w:sz w:val="21"/>
                <w:szCs w:val="21"/>
              </w:rPr>
              <w:t xml:space="preserve"> </w:t>
            </w:r>
            <w:r w:rsidR="003D01F2" w:rsidRPr="00AD002A">
              <w:rPr>
                <w:bCs/>
                <w:sz w:val="21"/>
                <w:szCs w:val="21"/>
              </w:rPr>
              <w:t xml:space="preserve">System pressure </w:t>
            </w:r>
            <w:r w:rsidR="00AD002A">
              <w:rPr>
                <w:bCs/>
                <w:sz w:val="21"/>
                <w:szCs w:val="21"/>
              </w:rPr>
              <w:t xml:space="preserve">keeps on increasing. With high torque and </w:t>
            </w:r>
            <w:r w:rsidR="003D01F2" w:rsidRPr="00AD002A">
              <w:rPr>
                <w:bCs/>
                <w:sz w:val="21"/>
                <w:szCs w:val="21"/>
              </w:rPr>
              <w:t xml:space="preserve">high load on rig engine, </w:t>
            </w:r>
            <w:r w:rsidR="00480C8C" w:rsidRPr="00AD002A">
              <w:rPr>
                <w:bCs/>
                <w:sz w:val="21"/>
                <w:szCs w:val="21"/>
              </w:rPr>
              <w:t>it’s</w:t>
            </w:r>
            <w:r w:rsidR="003D01F2" w:rsidRPr="00AD002A">
              <w:rPr>
                <w:bCs/>
                <w:sz w:val="21"/>
                <w:szCs w:val="21"/>
              </w:rPr>
              <w:t xml:space="preserve"> difficult to drill further with HQ</w:t>
            </w:r>
            <w:r w:rsidR="00480C8C" w:rsidRPr="00AD002A">
              <w:rPr>
                <w:bCs/>
                <w:sz w:val="21"/>
                <w:szCs w:val="21"/>
              </w:rPr>
              <w:t xml:space="preserve"> amid uncased hole and with no fluid circulation</w:t>
            </w:r>
            <w:r w:rsidR="00AD002A">
              <w:rPr>
                <w:bCs/>
                <w:sz w:val="21"/>
                <w:szCs w:val="21"/>
              </w:rPr>
              <w:t xml:space="preserve">. So decided to POOH the HQ drill assembly, install NC casing with shoe bit and RIH the NQ drill assembly to drill further. </w:t>
            </w:r>
          </w:p>
        </w:tc>
      </w:tr>
      <w:tr w:rsidR="00E770DC" w14:paraId="4BDCC31F" w14:textId="77777777" w:rsidTr="00A22BB0">
        <w:tc>
          <w:tcPr>
            <w:tcW w:w="1885" w:type="dxa"/>
          </w:tcPr>
          <w:p w14:paraId="1DBA397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0C3AEE83" w14:textId="77777777" w:rsidR="00E770DC" w:rsidRPr="00CE2B7B" w:rsidRDefault="00BA20E5" w:rsidP="00117B3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</w:t>
            </w:r>
            <w:r w:rsidR="0060272F">
              <w:rPr>
                <w:bCs/>
                <w:sz w:val="21"/>
                <w:szCs w:val="21"/>
              </w:rPr>
              <w:t xml:space="preserve"> 3</w:t>
            </w:r>
            <w:r w:rsidR="00D7541A">
              <w:rPr>
                <w:bCs/>
                <w:sz w:val="21"/>
                <w:szCs w:val="21"/>
              </w:rPr>
              <w:t>5</w:t>
            </w:r>
            <w:r w:rsidR="000E0F39">
              <w:rPr>
                <w:bCs/>
                <w:sz w:val="21"/>
                <w:szCs w:val="21"/>
              </w:rPr>
              <w:t>-</w:t>
            </w:r>
            <w:r w:rsidR="0060272F">
              <w:rPr>
                <w:bCs/>
                <w:sz w:val="21"/>
                <w:szCs w:val="21"/>
              </w:rPr>
              <w:t>10</w:t>
            </w:r>
            <w:r w:rsidR="00653B71">
              <w:rPr>
                <w:bCs/>
                <w:sz w:val="21"/>
                <w:szCs w:val="21"/>
              </w:rPr>
              <w:t>0</w:t>
            </w:r>
            <w:r w:rsidR="00631894">
              <w:rPr>
                <w:bCs/>
                <w:sz w:val="21"/>
                <w:szCs w:val="21"/>
              </w:rPr>
              <w:t xml:space="preserve"> min for 3</w:t>
            </w:r>
            <w:r w:rsidR="00D57533">
              <w:rPr>
                <w:bCs/>
                <w:sz w:val="21"/>
                <w:szCs w:val="21"/>
              </w:rPr>
              <w:t xml:space="preserve">m </w:t>
            </w:r>
            <w:r w:rsidR="00812FF9">
              <w:rPr>
                <w:bCs/>
                <w:sz w:val="21"/>
                <w:szCs w:val="21"/>
              </w:rPr>
              <w:t xml:space="preserve">core </w:t>
            </w:r>
            <w:r w:rsidR="00D57533">
              <w:rPr>
                <w:bCs/>
                <w:sz w:val="21"/>
                <w:szCs w:val="21"/>
              </w:rPr>
              <w:t>run</w:t>
            </w:r>
          </w:p>
        </w:tc>
      </w:tr>
      <w:tr w:rsidR="00E770DC" w14:paraId="1D8C4584" w14:textId="77777777" w:rsidTr="00A22BB0">
        <w:tc>
          <w:tcPr>
            <w:tcW w:w="1885" w:type="dxa"/>
          </w:tcPr>
          <w:p w14:paraId="6F366A8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15A2B1D0" w14:textId="77777777" w:rsidR="00E770DC" w:rsidRPr="00D57533" w:rsidRDefault="001D6E93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9D6D81">
              <w:rPr>
                <w:sz w:val="21"/>
                <w:szCs w:val="21"/>
              </w:rPr>
              <w:t>400</w:t>
            </w:r>
            <w:r w:rsidR="00D57533" w:rsidRPr="00D57533">
              <w:rPr>
                <w:sz w:val="21"/>
                <w:szCs w:val="21"/>
              </w:rPr>
              <w:t xml:space="preserve"> rpm</w:t>
            </w:r>
          </w:p>
        </w:tc>
      </w:tr>
      <w:tr w:rsidR="00E770DC" w14:paraId="11EA6CBD" w14:textId="77777777" w:rsidTr="00A22BB0">
        <w:tc>
          <w:tcPr>
            <w:tcW w:w="1885" w:type="dxa"/>
          </w:tcPr>
          <w:p w14:paraId="2953A15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861258E" w14:textId="77777777" w:rsidR="00E770DC" w:rsidRPr="00CE2B7B" w:rsidRDefault="009D6D81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</w:t>
            </w:r>
            <w:r w:rsidR="008D2892">
              <w:rPr>
                <w:bCs/>
                <w:sz w:val="21"/>
                <w:szCs w:val="21"/>
              </w:rPr>
              <w:t xml:space="preserve">otal loss of </w:t>
            </w:r>
            <w:r w:rsidR="00DD5F5E">
              <w:rPr>
                <w:bCs/>
                <w:sz w:val="21"/>
                <w:szCs w:val="21"/>
              </w:rPr>
              <w:t>c</w:t>
            </w:r>
            <w:r w:rsidR="008D2892">
              <w:rPr>
                <w:bCs/>
                <w:sz w:val="21"/>
                <w:szCs w:val="21"/>
              </w:rPr>
              <w:t xml:space="preserve">irculation </w:t>
            </w:r>
            <w:r w:rsidR="00972E7D">
              <w:rPr>
                <w:bCs/>
                <w:sz w:val="21"/>
                <w:szCs w:val="21"/>
              </w:rPr>
              <w:t>continues</w:t>
            </w:r>
          </w:p>
        </w:tc>
      </w:tr>
      <w:tr w:rsidR="00E770DC" w14:paraId="430CA9BD" w14:textId="77777777" w:rsidTr="00A22BB0">
        <w:tc>
          <w:tcPr>
            <w:tcW w:w="1885" w:type="dxa"/>
          </w:tcPr>
          <w:p w14:paraId="695A525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4914EE74" w14:textId="77777777" w:rsidR="00E770DC" w:rsidRPr="00CE2B7B" w:rsidRDefault="009559E8" w:rsidP="009559E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6; five </w:t>
            </w:r>
            <w:r w:rsidR="00631894">
              <w:rPr>
                <w:sz w:val="21"/>
                <w:szCs w:val="21"/>
              </w:rPr>
              <w:t>of 3</w:t>
            </w:r>
            <w:r w:rsidR="004F5637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 xml:space="preserve"> and one of 0.10m</w:t>
            </w:r>
          </w:p>
        </w:tc>
      </w:tr>
      <w:tr w:rsidR="00E770DC" w14:paraId="1B8F5733" w14:textId="77777777" w:rsidTr="00A22BB0">
        <w:tc>
          <w:tcPr>
            <w:tcW w:w="1885" w:type="dxa"/>
          </w:tcPr>
          <w:p w14:paraId="57D88A1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293619FA" w14:textId="77777777" w:rsidR="00E770DC" w:rsidRPr="00CE2B7B" w:rsidRDefault="009559E8" w:rsidP="00B7705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15.1</w:t>
            </w:r>
            <w:r w:rsidR="00D7541A">
              <w:rPr>
                <w:b/>
                <w:bCs/>
                <w:sz w:val="21"/>
                <w:szCs w:val="21"/>
              </w:rPr>
              <w:t>0</w:t>
            </w:r>
            <w:r w:rsidR="001F14AB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2128C8C5" w14:textId="77777777" w:rsidTr="00A22BB0">
        <w:tc>
          <w:tcPr>
            <w:tcW w:w="1885" w:type="dxa"/>
          </w:tcPr>
          <w:p w14:paraId="65110F0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5A7A4EAA" w14:textId="77777777" w:rsidR="00E770DC" w:rsidRPr="00CE2B7B" w:rsidRDefault="0018127F" w:rsidP="0018127F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257.3</w:t>
            </w:r>
            <w:r w:rsidR="001F14AB">
              <w:rPr>
                <w:b/>
                <w:bCs/>
                <w:sz w:val="21"/>
                <w:szCs w:val="21"/>
              </w:rPr>
              <w:t>0</w:t>
            </w:r>
            <w:r w:rsidR="003B56FF">
              <w:rPr>
                <w:b/>
                <w:bCs/>
                <w:sz w:val="21"/>
                <w:szCs w:val="21"/>
              </w:rPr>
              <w:t>m (HQ)</w:t>
            </w:r>
          </w:p>
        </w:tc>
      </w:tr>
      <w:tr w:rsidR="00CC0BF7" w14:paraId="1C8ABD85" w14:textId="77777777" w:rsidTr="0064676E">
        <w:tc>
          <w:tcPr>
            <w:tcW w:w="9307" w:type="dxa"/>
            <w:gridSpan w:val="4"/>
          </w:tcPr>
          <w:p w14:paraId="34AAEE75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CCD2870" w14:textId="77777777" w:rsidTr="00CC0BF7">
        <w:tc>
          <w:tcPr>
            <w:tcW w:w="9307" w:type="dxa"/>
            <w:gridSpan w:val="4"/>
          </w:tcPr>
          <w:p w14:paraId="119567F1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2BC14D1D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31B80CBB" w14:textId="77777777" w:rsidR="00E770DC" w:rsidRDefault="00E770DC" w:rsidP="009559E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Ophiolite consisting of various episodes of dyke or diabase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653B71">
              <w:rPr>
                <w:rStyle w:val="Strong"/>
                <w:b w:val="0"/>
                <w:sz w:val="21"/>
                <w:szCs w:val="21"/>
              </w:rPr>
              <w:t>it composed of fine grained to aphanitic-chilled margin, grayish green, compact groundmass with visible phenocryst</w:t>
            </w:r>
            <w:r w:rsidR="00F96E19">
              <w:rPr>
                <w:rStyle w:val="Strong"/>
                <w:b w:val="0"/>
                <w:sz w:val="21"/>
                <w:szCs w:val="21"/>
              </w:rPr>
              <w:t>,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653B71">
              <w:rPr>
                <w:rStyle w:val="Strong"/>
                <w:b w:val="0"/>
                <w:sz w:val="21"/>
                <w:szCs w:val="21"/>
              </w:rPr>
              <w:t>trong to stro</w:t>
            </w:r>
            <w:r w:rsidR="00D7541A">
              <w:rPr>
                <w:rStyle w:val="Strong"/>
                <w:b w:val="0"/>
                <w:sz w:val="21"/>
                <w:szCs w:val="21"/>
              </w:rPr>
              <w:t>ng,</w:t>
            </w:r>
            <w:r w:rsidR="005634EA">
              <w:rPr>
                <w:rStyle w:val="Strong"/>
                <w:b w:val="0"/>
                <w:sz w:val="21"/>
                <w:szCs w:val="21"/>
              </w:rPr>
              <w:t xml:space="preserve"> </w:t>
            </w:r>
            <w:proofErr w:type="spellStart"/>
            <w:r w:rsidR="005634EA">
              <w:rPr>
                <w:rStyle w:val="Strong"/>
                <w:b w:val="0"/>
                <w:sz w:val="21"/>
                <w:szCs w:val="21"/>
              </w:rPr>
              <w:t>laumantite</w:t>
            </w:r>
            <w:proofErr w:type="spellEnd"/>
            <w:r w:rsidR="00653B71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502D4">
              <w:rPr>
                <w:rStyle w:val="Strong"/>
                <w:b w:val="0"/>
                <w:sz w:val="21"/>
                <w:szCs w:val="21"/>
              </w:rPr>
              <w:t>veins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hydrothermal alteration</w:t>
            </w:r>
            <w:r w:rsidR="00D7541A">
              <w:rPr>
                <w:rStyle w:val="Strong"/>
                <w:b w:val="0"/>
                <w:sz w:val="21"/>
                <w:szCs w:val="21"/>
              </w:rPr>
              <w:t xml:space="preserve"> all over. Fresh </w:t>
            </w:r>
            <w:r w:rsidR="009559E8">
              <w:rPr>
                <w:rStyle w:val="Strong"/>
                <w:b w:val="0"/>
                <w:sz w:val="21"/>
                <w:szCs w:val="21"/>
              </w:rPr>
              <w:t xml:space="preserve">to weathered moderately </w:t>
            </w:r>
            <w:r w:rsidR="00D7541A">
              <w:rPr>
                <w:rStyle w:val="Strong"/>
                <w:b w:val="0"/>
                <w:sz w:val="21"/>
                <w:szCs w:val="21"/>
              </w:rPr>
              <w:t xml:space="preserve">strong </w:t>
            </w:r>
            <w:r w:rsidR="009559E8">
              <w:rPr>
                <w:rStyle w:val="Strong"/>
                <w:b w:val="0"/>
                <w:sz w:val="21"/>
                <w:szCs w:val="21"/>
              </w:rPr>
              <w:t>to strong gabbro at different intervals at places with patches of diabase in it.</w:t>
            </w:r>
          </w:p>
        </w:tc>
      </w:tr>
      <w:tr w:rsidR="00CC0BF7" w14:paraId="2BDCF18C" w14:textId="77777777" w:rsidTr="002A3875">
        <w:tc>
          <w:tcPr>
            <w:tcW w:w="9307" w:type="dxa"/>
            <w:gridSpan w:val="4"/>
          </w:tcPr>
          <w:p w14:paraId="65954DF7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49C2D41C" w14:textId="77777777" w:rsidTr="00CC0BF7">
        <w:tc>
          <w:tcPr>
            <w:tcW w:w="9307" w:type="dxa"/>
            <w:gridSpan w:val="4"/>
          </w:tcPr>
          <w:p w14:paraId="562B4227" w14:textId="77777777" w:rsidR="00C245F9" w:rsidRPr="00977C24" w:rsidRDefault="00B300AD" w:rsidP="00E05077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E0507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Christopher MacLeod, Antony Morris, </w:t>
            </w:r>
            <w:proofErr w:type="spellStart"/>
            <w:r w:rsidR="00E0507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Juergen</w:t>
            </w:r>
            <w:proofErr w:type="spellEnd"/>
            <w:r w:rsidR="00E0507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0507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Koep</w:t>
            </w:r>
            <w:r w:rsidR="00E05077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</w:t>
            </w:r>
            <w:proofErr w:type="spellEnd"/>
            <w:r w:rsidR="00E0507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Louise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Koornneef</w:t>
            </w:r>
            <w:proofErr w:type="spellEnd"/>
            <w:r w:rsidR="00E0507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C65CF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Nicholas Bompard</w:t>
            </w:r>
          </w:p>
          <w:p w14:paraId="5495B825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0EC64573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676316BB" w14:textId="77777777"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5F6BE87C" w14:textId="77777777" w:rsidR="005B7219" w:rsidRPr="005B7219" w:rsidRDefault="005B7219" w:rsidP="008D5DA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AD64EF">
              <w:rPr>
                <w:i/>
                <w:iCs/>
                <w:sz w:val="21"/>
                <w:szCs w:val="21"/>
              </w:rPr>
              <w:t xml:space="preserve">Geologist </w:t>
            </w:r>
            <w:r w:rsidR="00452234">
              <w:rPr>
                <w:i/>
                <w:iCs/>
                <w:sz w:val="21"/>
                <w:szCs w:val="21"/>
              </w:rPr>
              <w:t xml:space="preserve">Engineers from Public Authority of Mining: </w:t>
            </w:r>
            <w:r w:rsidR="00452234" w:rsidRPr="00483334">
              <w:rPr>
                <w:sz w:val="21"/>
                <w:szCs w:val="21"/>
              </w:rPr>
              <w:t>Salem al</w:t>
            </w:r>
            <w:r w:rsidR="008D5DAC" w:rsidRPr="00483334">
              <w:rPr>
                <w:sz w:val="21"/>
                <w:szCs w:val="21"/>
              </w:rPr>
              <w:t xml:space="preserve"> </w:t>
            </w:r>
            <w:proofErr w:type="spellStart"/>
            <w:r w:rsidR="008D5DAC" w:rsidRPr="00483334">
              <w:rPr>
                <w:sz w:val="21"/>
                <w:szCs w:val="21"/>
              </w:rPr>
              <w:t>Humaimi</w:t>
            </w:r>
            <w:proofErr w:type="spellEnd"/>
            <w:r w:rsidR="008D5DAC" w:rsidRPr="00483334">
              <w:rPr>
                <w:sz w:val="21"/>
                <w:szCs w:val="21"/>
              </w:rPr>
              <w:t xml:space="preserve"> and </w:t>
            </w:r>
            <w:proofErr w:type="spellStart"/>
            <w:r w:rsidR="00452234" w:rsidRPr="00483334">
              <w:rPr>
                <w:sz w:val="21"/>
                <w:szCs w:val="21"/>
              </w:rPr>
              <w:t>Saif</w:t>
            </w:r>
            <w:proofErr w:type="spellEnd"/>
            <w:r w:rsidR="00452234" w:rsidRPr="00483334">
              <w:rPr>
                <w:sz w:val="21"/>
                <w:szCs w:val="21"/>
              </w:rPr>
              <w:t xml:space="preserve"> al</w:t>
            </w:r>
            <w:r w:rsidR="008D5DAC" w:rsidRPr="00483334">
              <w:rPr>
                <w:sz w:val="21"/>
                <w:szCs w:val="21"/>
              </w:rPr>
              <w:t xml:space="preserve"> </w:t>
            </w:r>
            <w:proofErr w:type="spellStart"/>
            <w:r w:rsidR="008D5DAC" w:rsidRPr="00483334">
              <w:rPr>
                <w:sz w:val="21"/>
                <w:szCs w:val="21"/>
              </w:rPr>
              <w:t>Shahri</w:t>
            </w:r>
            <w:proofErr w:type="spellEnd"/>
          </w:p>
        </w:tc>
      </w:tr>
      <w:tr w:rsidR="00CC0BF7" w14:paraId="625E0D76" w14:textId="77777777" w:rsidTr="00D14D73">
        <w:tc>
          <w:tcPr>
            <w:tcW w:w="9307" w:type="dxa"/>
            <w:gridSpan w:val="4"/>
          </w:tcPr>
          <w:p w14:paraId="525001B3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6201E6AB" w14:textId="77777777" w:rsidTr="00CC6709">
        <w:trPr>
          <w:trHeight w:val="332"/>
        </w:trPr>
        <w:tc>
          <w:tcPr>
            <w:tcW w:w="9307" w:type="dxa"/>
            <w:gridSpan w:val="4"/>
          </w:tcPr>
          <w:p w14:paraId="4D37551D" w14:textId="77777777" w:rsidR="00516F10" w:rsidRDefault="00BA20E5" w:rsidP="00F15EAA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19376E">
              <w:rPr>
                <w:rStyle w:val="Strong"/>
                <w:sz w:val="21"/>
                <w:szCs w:val="21"/>
              </w:rPr>
              <w:t>*</w:t>
            </w:r>
            <w:r w:rsidRPr="0019376E">
              <w:rPr>
                <w:sz w:val="21"/>
                <w:szCs w:val="21"/>
              </w:rPr>
              <w:t xml:space="preserve"> </w:t>
            </w:r>
            <w:r w:rsidR="00E05077">
              <w:rPr>
                <w:sz w:val="21"/>
                <w:szCs w:val="21"/>
              </w:rPr>
              <w:t xml:space="preserve">Johan </w:t>
            </w:r>
            <w:proofErr w:type="spellStart"/>
            <w:r w:rsidR="00E05077">
              <w:rPr>
                <w:sz w:val="21"/>
                <w:szCs w:val="21"/>
              </w:rPr>
              <w:t>Lissenberg</w:t>
            </w:r>
            <w:proofErr w:type="spellEnd"/>
            <w:r w:rsidR="00E05077">
              <w:rPr>
                <w:sz w:val="21"/>
                <w:szCs w:val="21"/>
              </w:rPr>
              <w:t xml:space="preserve">, </w:t>
            </w:r>
            <w:proofErr w:type="spellStart"/>
            <w:r w:rsidR="00E05077">
              <w:rPr>
                <w:sz w:val="21"/>
                <w:szCs w:val="21"/>
              </w:rPr>
              <w:t>Lyderic</w:t>
            </w:r>
            <w:proofErr w:type="spellEnd"/>
            <w:r w:rsidR="00E05077">
              <w:rPr>
                <w:sz w:val="21"/>
                <w:szCs w:val="21"/>
              </w:rPr>
              <w:t xml:space="preserve"> France, Emma Bennett, Marine </w:t>
            </w:r>
            <w:proofErr w:type="spellStart"/>
            <w:r w:rsidR="00E05077">
              <w:rPr>
                <w:sz w:val="21"/>
                <w:szCs w:val="21"/>
              </w:rPr>
              <w:t>Boulamger</w:t>
            </w:r>
            <w:proofErr w:type="spellEnd"/>
            <w:r w:rsidR="00E05077">
              <w:rPr>
                <w:sz w:val="21"/>
                <w:szCs w:val="21"/>
              </w:rPr>
              <w:t xml:space="preserve"> and</w:t>
            </w:r>
            <w:r w:rsidR="00E05077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E05077">
              <w:rPr>
                <w:sz w:val="21"/>
                <w:szCs w:val="21"/>
              </w:rPr>
              <w:t>Juergen</w:t>
            </w:r>
            <w:proofErr w:type="spellEnd"/>
            <w:r w:rsidR="00E05077">
              <w:rPr>
                <w:sz w:val="21"/>
                <w:szCs w:val="21"/>
              </w:rPr>
              <w:t xml:space="preserve"> </w:t>
            </w:r>
            <w:proofErr w:type="spellStart"/>
            <w:r w:rsidR="00E05077">
              <w:rPr>
                <w:sz w:val="21"/>
                <w:szCs w:val="21"/>
              </w:rPr>
              <w:t>Koep</w:t>
            </w:r>
            <w:r w:rsidR="00E05077" w:rsidRPr="00396073">
              <w:rPr>
                <w:sz w:val="21"/>
                <w:szCs w:val="21"/>
              </w:rPr>
              <w:t>ke</w:t>
            </w:r>
            <w:proofErr w:type="spellEnd"/>
            <w:r w:rsidR="00E05077">
              <w:rPr>
                <w:sz w:val="21"/>
                <w:szCs w:val="21"/>
              </w:rPr>
              <w:t xml:space="preserve"> leave site.</w:t>
            </w:r>
          </w:p>
          <w:p w14:paraId="5EC90CEE" w14:textId="77777777" w:rsidR="00782BF6" w:rsidRPr="00BA20E5" w:rsidRDefault="00782BF6" w:rsidP="00F15EAA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* </w:t>
            </w:r>
            <w:r w:rsidRPr="00A95360">
              <w:rPr>
                <w:i/>
                <w:iCs/>
                <w:sz w:val="21"/>
                <w:szCs w:val="21"/>
              </w:rPr>
              <w:t xml:space="preserve">Mohammed </w:t>
            </w:r>
            <w:proofErr w:type="spellStart"/>
            <w:r w:rsidRPr="00A95360">
              <w:rPr>
                <w:i/>
                <w:iCs/>
                <w:sz w:val="21"/>
                <w:szCs w:val="21"/>
              </w:rPr>
              <w:t>Amer</w:t>
            </w:r>
            <w:proofErr w:type="spellEnd"/>
            <w:r w:rsidRPr="00A95360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Pr="00A95360">
              <w:rPr>
                <w:i/>
                <w:iCs/>
                <w:sz w:val="21"/>
                <w:szCs w:val="21"/>
              </w:rPr>
              <w:t>Hajri</w:t>
            </w:r>
            <w:proofErr w:type="spellEnd"/>
            <w:r w:rsidRPr="00A95360">
              <w:rPr>
                <w:i/>
                <w:iCs/>
                <w:sz w:val="21"/>
                <w:szCs w:val="21"/>
              </w:rPr>
              <w:t xml:space="preserve"> (Manager) and Saeed al </w:t>
            </w:r>
            <w:proofErr w:type="spellStart"/>
            <w:r w:rsidRPr="00A95360">
              <w:rPr>
                <w:i/>
                <w:iCs/>
                <w:sz w:val="21"/>
                <w:szCs w:val="21"/>
              </w:rPr>
              <w:t>Qanubi</w:t>
            </w:r>
            <w:proofErr w:type="spellEnd"/>
            <w:r w:rsidR="00A95360" w:rsidRPr="00A95360">
              <w:rPr>
                <w:i/>
                <w:iCs/>
                <w:sz w:val="21"/>
                <w:szCs w:val="21"/>
              </w:rPr>
              <w:t xml:space="preserve"> (Assistant Officer) from the Department of Environment and Climate Affairs, the Governorate of North</w:t>
            </w:r>
            <w:r w:rsidR="00A95360">
              <w:rPr>
                <w:i/>
                <w:iCs/>
                <w:sz w:val="21"/>
                <w:szCs w:val="21"/>
              </w:rPr>
              <w:t>-</w:t>
            </w:r>
            <w:r w:rsidR="00A95360" w:rsidRPr="00A95360">
              <w:rPr>
                <w:i/>
                <w:iCs/>
                <w:sz w:val="21"/>
                <w:szCs w:val="21"/>
              </w:rPr>
              <w:t xml:space="preserve">east </w:t>
            </w:r>
            <w:proofErr w:type="spellStart"/>
            <w:r w:rsidR="00A95360" w:rsidRPr="00A95360">
              <w:rPr>
                <w:i/>
                <w:iCs/>
                <w:sz w:val="21"/>
                <w:szCs w:val="21"/>
              </w:rPr>
              <w:t>Ibra</w:t>
            </w:r>
            <w:proofErr w:type="spellEnd"/>
            <w:r w:rsidR="00A95360" w:rsidRPr="00A95360">
              <w:rPr>
                <w:i/>
                <w:iCs/>
                <w:sz w:val="21"/>
                <w:szCs w:val="21"/>
              </w:rPr>
              <w:t xml:space="preserve"> visit the drill site.</w:t>
            </w:r>
          </w:p>
        </w:tc>
      </w:tr>
    </w:tbl>
    <w:p w14:paraId="7DFB10A6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23BAAB0A" w14:textId="77777777" w:rsidR="0052367C" w:rsidRDefault="0052367C" w:rsidP="002E2B0E">
      <w:pPr>
        <w:rPr>
          <w:b/>
          <w:bCs/>
          <w:sz w:val="21"/>
          <w:szCs w:val="21"/>
        </w:rPr>
      </w:pPr>
    </w:p>
    <w:p w14:paraId="4B40667D" w14:textId="77777777" w:rsidR="00A365F0" w:rsidRPr="00AF2133" w:rsidRDefault="00A365F0" w:rsidP="002E2B0E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00A8AAAC" w14:textId="77777777" w:rsidR="00AF2133" w:rsidRPr="00AF2133" w:rsidRDefault="00A365F0" w:rsidP="002E2B0E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61A8331E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0CBDED4E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128A1" w14:textId="77777777" w:rsidR="00F1772F" w:rsidRDefault="00F1772F">
      <w:r>
        <w:separator/>
      </w:r>
    </w:p>
  </w:endnote>
  <w:endnote w:type="continuationSeparator" w:id="0">
    <w:p w14:paraId="481823CC" w14:textId="77777777" w:rsidR="00F1772F" w:rsidRDefault="00F1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3815A" w14:textId="77777777" w:rsidR="00F1772F" w:rsidRDefault="00F1772F">
      <w:r>
        <w:separator/>
      </w:r>
    </w:p>
  </w:footnote>
  <w:footnote w:type="continuationSeparator" w:id="0">
    <w:p w14:paraId="6B251B69" w14:textId="77777777" w:rsidR="00F1772F" w:rsidRDefault="00F177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B724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0933C0D8" wp14:editId="2179D372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1925AAB6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5512B84C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4A350D95" w14:textId="77777777" w:rsidR="00821932" w:rsidRPr="000414D2" w:rsidRDefault="00F1772F" w:rsidP="00821932">
    <w:pPr>
      <w:ind w:firstLine="720"/>
      <w:rPr>
        <w:sz w:val="10"/>
        <w:szCs w:val="10"/>
      </w:rPr>
    </w:pPr>
  </w:p>
  <w:p w14:paraId="7056DC07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437D"/>
    <w:rsid w:val="00075931"/>
    <w:rsid w:val="0008220A"/>
    <w:rsid w:val="00084A50"/>
    <w:rsid w:val="00096249"/>
    <w:rsid w:val="000A4C4C"/>
    <w:rsid w:val="000A601B"/>
    <w:rsid w:val="000B2D2E"/>
    <w:rsid w:val="000B7859"/>
    <w:rsid w:val="000C52C5"/>
    <w:rsid w:val="000E0F39"/>
    <w:rsid w:val="000F5051"/>
    <w:rsid w:val="000F7396"/>
    <w:rsid w:val="00117B32"/>
    <w:rsid w:val="001231C0"/>
    <w:rsid w:val="00125BDE"/>
    <w:rsid w:val="00133102"/>
    <w:rsid w:val="001409E9"/>
    <w:rsid w:val="0014140A"/>
    <w:rsid w:val="00150A33"/>
    <w:rsid w:val="001550DA"/>
    <w:rsid w:val="00161DFA"/>
    <w:rsid w:val="0017522F"/>
    <w:rsid w:val="0018127F"/>
    <w:rsid w:val="00182044"/>
    <w:rsid w:val="0019376E"/>
    <w:rsid w:val="00197489"/>
    <w:rsid w:val="00197544"/>
    <w:rsid w:val="001B3C04"/>
    <w:rsid w:val="001C2916"/>
    <w:rsid w:val="001D0BCE"/>
    <w:rsid w:val="001D6E93"/>
    <w:rsid w:val="001E25F8"/>
    <w:rsid w:val="001F06C6"/>
    <w:rsid w:val="001F14AB"/>
    <w:rsid w:val="001F1885"/>
    <w:rsid w:val="001F2157"/>
    <w:rsid w:val="002032AB"/>
    <w:rsid w:val="00206167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6B8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76B87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E28E8"/>
    <w:rsid w:val="003E66D4"/>
    <w:rsid w:val="003F6EC2"/>
    <w:rsid w:val="003F6F22"/>
    <w:rsid w:val="00405746"/>
    <w:rsid w:val="00417C3A"/>
    <w:rsid w:val="00424C8F"/>
    <w:rsid w:val="00443421"/>
    <w:rsid w:val="00452234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B060A"/>
    <w:rsid w:val="004C60E8"/>
    <w:rsid w:val="004D2E4E"/>
    <w:rsid w:val="004D7570"/>
    <w:rsid w:val="004E0036"/>
    <w:rsid w:val="004E23B7"/>
    <w:rsid w:val="004E559D"/>
    <w:rsid w:val="004F2722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20D3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272F"/>
    <w:rsid w:val="00606033"/>
    <w:rsid w:val="00615E75"/>
    <w:rsid w:val="00621E32"/>
    <w:rsid w:val="00622233"/>
    <w:rsid w:val="00624D47"/>
    <w:rsid w:val="0062787A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757E"/>
    <w:rsid w:val="00677EDD"/>
    <w:rsid w:val="00691CBE"/>
    <w:rsid w:val="006928CB"/>
    <w:rsid w:val="006942FD"/>
    <w:rsid w:val="006A4AF6"/>
    <w:rsid w:val="006B19DD"/>
    <w:rsid w:val="006C09C9"/>
    <w:rsid w:val="006E0E75"/>
    <w:rsid w:val="006F05CB"/>
    <w:rsid w:val="00701CDB"/>
    <w:rsid w:val="00710F6C"/>
    <w:rsid w:val="0072291C"/>
    <w:rsid w:val="00726F61"/>
    <w:rsid w:val="007312F1"/>
    <w:rsid w:val="0073778E"/>
    <w:rsid w:val="00740407"/>
    <w:rsid w:val="0074082D"/>
    <w:rsid w:val="00754C8E"/>
    <w:rsid w:val="007579A1"/>
    <w:rsid w:val="00757F25"/>
    <w:rsid w:val="00764270"/>
    <w:rsid w:val="0076472C"/>
    <w:rsid w:val="00764D99"/>
    <w:rsid w:val="007760B4"/>
    <w:rsid w:val="0078104C"/>
    <w:rsid w:val="0078202C"/>
    <w:rsid w:val="00782BF6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3FCD"/>
    <w:rsid w:val="007F4D0F"/>
    <w:rsid w:val="007F6BE7"/>
    <w:rsid w:val="0080545A"/>
    <w:rsid w:val="00811692"/>
    <w:rsid w:val="00812FF9"/>
    <w:rsid w:val="0081758F"/>
    <w:rsid w:val="00827455"/>
    <w:rsid w:val="008308AE"/>
    <w:rsid w:val="00837EFA"/>
    <w:rsid w:val="00842BD6"/>
    <w:rsid w:val="008478F9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9E8"/>
    <w:rsid w:val="00971F4F"/>
    <w:rsid w:val="00972BB8"/>
    <w:rsid w:val="00972E7D"/>
    <w:rsid w:val="0097310E"/>
    <w:rsid w:val="00977C24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6D81"/>
    <w:rsid w:val="009E176A"/>
    <w:rsid w:val="009E43CE"/>
    <w:rsid w:val="009E4541"/>
    <w:rsid w:val="009F1961"/>
    <w:rsid w:val="009F5F45"/>
    <w:rsid w:val="00A0419B"/>
    <w:rsid w:val="00A07A5A"/>
    <w:rsid w:val="00A124CF"/>
    <w:rsid w:val="00A22BB0"/>
    <w:rsid w:val="00A300AE"/>
    <w:rsid w:val="00A31FEA"/>
    <w:rsid w:val="00A365F0"/>
    <w:rsid w:val="00A401B0"/>
    <w:rsid w:val="00A42099"/>
    <w:rsid w:val="00A464A7"/>
    <w:rsid w:val="00A55873"/>
    <w:rsid w:val="00A57B52"/>
    <w:rsid w:val="00A62FD6"/>
    <w:rsid w:val="00A8515F"/>
    <w:rsid w:val="00A856C7"/>
    <w:rsid w:val="00A9093D"/>
    <w:rsid w:val="00A95360"/>
    <w:rsid w:val="00AA0499"/>
    <w:rsid w:val="00AA2520"/>
    <w:rsid w:val="00AA3701"/>
    <w:rsid w:val="00AB3B90"/>
    <w:rsid w:val="00AC104A"/>
    <w:rsid w:val="00AC44D2"/>
    <w:rsid w:val="00AC73B5"/>
    <w:rsid w:val="00AD002A"/>
    <w:rsid w:val="00AD0E9D"/>
    <w:rsid w:val="00AD6451"/>
    <w:rsid w:val="00AD64EF"/>
    <w:rsid w:val="00AE13A3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6033F"/>
    <w:rsid w:val="00B6730D"/>
    <w:rsid w:val="00B67400"/>
    <w:rsid w:val="00B67502"/>
    <w:rsid w:val="00B71247"/>
    <w:rsid w:val="00B77051"/>
    <w:rsid w:val="00B83BFF"/>
    <w:rsid w:val="00B87CE8"/>
    <w:rsid w:val="00BA20E5"/>
    <w:rsid w:val="00BA6E74"/>
    <w:rsid w:val="00BB443E"/>
    <w:rsid w:val="00BC2DE3"/>
    <w:rsid w:val="00BD1310"/>
    <w:rsid w:val="00BD17AD"/>
    <w:rsid w:val="00BE2CE3"/>
    <w:rsid w:val="00BF3C11"/>
    <w:rsid w:val="00C025F4"/>
    <w:rsid w:val="00C04EE4"/>
    <w:rsid w:val="00C0696E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706"/>
    <w:rsid w:val="00C65CF9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46F4"/>
    <w:rsid w:val="00D57533"/>
    <w:rsid w:val="00D63846"/>
    <w:rsid w:val="00D742B6"/>
    <w:rsid w:val="00D7541A"/>
    <w:rsid w:val="00D76606"/>
    <w:rsid w:val="00DA63C7"/>
    <w:rsid w:val="00DA6833"/>
    <w:rsid w:val="00DB330C"/>
    <w:rsid w:val="00DB70B6"/>
    <w:rsid w:val="00DC2452"/>
    <w:rsid w:val="00DD1C8F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63F5"/>
    <w:rsid w:val="00E17818"/>
    <w:rsid w:val="00E32CBA"/>
    <w:rsid w:val="00E36AA9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2C42"/>
    <w:rsid w:val="00EC5DA0"/>
    <w:rsid w:val="00ED206D"/>
    <w:rsid w:val="00ED71E2"/>
    <w:rsid w:val="00EE2AA1"/>
    <w:rsid w:val="00EE3D7B"/>
    <w:rsid w:val="00EF675D"/>
    <w:rsid w:val="00F01F5E"/>
    <w:rsid w:val="00F15EAA"/>
    <w:rsid w:val="00F1772F"/>
    <w:rsid w:val="00F311E1"/>
    <w:rsid w:val="00F33F31"/>
    <w:rsid w:val="00F4408E"/>
    <w:rsid w:val="00F46ED1"/>
    <w:rsid w:val="00F67A97"/>
    <w:rsid w:val="00F713FA"/>
    <w:rsid w:val="00F77C45"/>
    <w:rsid w:val="00F803B9"/>
    <w:rsid w:val="00F96E1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53B3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2017-02-22T18:26:00Z</dcterms:created>
  <dcterms:modified xsi:type="dcterms:W3CDTF">2017-02-22T18:26:00Z</dcterms:modified>
</cp:coreProperties>
</file>